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274"/>
        <w:gridCol w:w="1085"/>
        <w:gridCol w:w="1247"/>
        <w:gridCol w:w="3544"/>
        <w:gridCol w:w="1701"/>
        <w:gridCol w:w="1669"/>
      </w:tblGrid>
      <w:tr w:rsidR="001B17ED" w:rsidRPr="001B17ED" w14:paraId="2962F4B6" w14:textId="77777777" w:rsidTr="001B17ED">
        <w:trPr>
          <w:trHeight w:val="600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6C43C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PARLAMENTARES DO PARÁ</w:t>
            </w:r>
          </w:p>
        </w:tc>
      </w:tr>
      <w:tr w:rsidR="001B17ED" w:rsidRPr="001B17ED" w14:paraId="01A27451" w14:textId="77777777" w:rsidTr="001B17ED">
        <w:trPr>
          <w:trHeight w:val="600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2A57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Deputados Federais do Pará</w:t>
            </w:r>
          </w:p>
        </w:tc>
      </w:tr>
      <w:tr w:rsidR="001B17ED" w:rsidRPr="001B17ED" w14:paraId="2962DED4" w14:textId="77777777" w:rsidTr="001B17ED">
        <w:trPr>
          <w:trHeight w:val="60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EFBD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F4DC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COMPLETO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10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POLÍTICO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B81E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PARTIDO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0594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CONTATO</w:t>
            </w:r>
          </w:p>
        </w:tc>
      </w:tr>
      <w:tr w:rsidR="001B17ED" w:rsidRPr="001B17ED" w14:paraId="23D55371" w14:textId="77777777" w:rsidTr="001B17ED">
        <w:trPr>
          <w:trHeight w:val="6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3053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BAAB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F5C7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D452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1F63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E-MAIL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EB64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TELEFONE GABINETE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75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GABINETE</w:t>
            </w:r>
          </w:p>
        </w:tc>
      </w:tr>
      <w:tr w:rsidR="001B17ED" w:rsidRPr="001B17ED" w14:paraId="2CBED717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E58D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2158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212529"/>
                <w:sz w:val="16"/>
                <w:szCs w:val="16"/>
                <w:lang w:eastAsia="pt-BR"/>
              </w:rPr>
              <w:t xml:space="preserve">Airton Luiz </w:t>
            </w:r>
            <w:proofErr w:type="spellStart"/>
            <w:r w:rsidRPr="001B17ED">
              <w:rPr>
                <w:rFonts w:ascii="Arial" w:eastAsia="Times New Roman" w:hAnsi="Arial" w:cs="Arial"/>
                <w:color w:val="212529"/>
                <w:sz w:val="16"/>
                <w:szCs w:val="16"/>
                <w:lang w:eastAsia="pt-BR"/>
              </w:rPr>
              <w:t>Faleiro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25F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Airton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Faleiro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CF2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PT/PA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AAC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dep.airtonfaleiro@camara.leg.br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D3E3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(61) 3215-5327          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7067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327 - Anexo IV – Câmara dos Deputados</w:t>
            </w:r>
          </w:p>
        </w:tc>
      </w:tr>
      <w:tr w:rsidR="001B17ED" w:rsidRPr="001B17ED" w14:paraId="0ED0528C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65A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748E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Roberto Oliveira Faro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45B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Beto Faro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B7C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PT/PA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300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dep.betofaro@camara.leg.br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FF8B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3215-5723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3529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723 - Anexo IV – Câmara dos Deputados</w:t>
            </w:r>
          </w:p>
        </w:tc>
      </w:tr>
      <w:tr w:rsidR="001B17ED" w:rsidRPr="001B17ED" w14:paraId="480A082D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778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E57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Cassio Coelho Andrade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F99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Cássio Andrade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530C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PSB/PA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5D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dep.cassioandrade@camara.leg.br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A4A7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3215-5433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706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433 - Anexo IV – Câmara dos Deputados</w:t>
            </w:r>
          </w:p>
        </w:tc>
      </w:tr>
      <w:tr w:rsidR="001B17ED" w:rsidRPr="001B17ED" w14:paraId="2F255A15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8CA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B91B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Celso Sabino De Oliveira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189F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Celso Sabino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8778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PSDB/PA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DC2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dep.celsosabino@camara.leg.br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FB5E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3215-5282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2356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282 - Anexo III – Câmara dos Deputados</w:t>
            </w:r>
          </w:p>
        </w:tc>
      </w:tr>
      <w:tr w:rsidR="001B17ED" w:rsidRPr="001B17ED" w14:paraId="0EEC01CA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A82D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AA4E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Cristiano Dutra Vale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31A7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Cristiano Vale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99CD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PL/PA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27E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dep.cristianovale@camara.leg.br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F8B3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3215-5822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C9CF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822 - Anexo IV – Câmara dos Deputados</w:t>
            </w:r>
          </w:p>
        </w:tc>
      </w:tr>
      <w:tr w:rsidR="001B17ED" w:rsidRPr="001B17ED" w14:paraId="0C9E6658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51F7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3152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 Mauro Cardoso Barra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E04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Delegado Éder Mauro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7E5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PSD/PA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2C1F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dep.delegadoedermauro@camara.leg.br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6A9E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3215-5586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0291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586 - Anexo III – Câmara dos Deputados</w:t>
            </w:r>
          </w:p>
        </w:tc>
      </w:tr>
      <w:tr w:rsidR="001B17ED" w:rsidRPr="001B17ED" w14:paraId="7B22F925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068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2FBF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Edmilson Brito Rodrigues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84A8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Edmilson Rodrigues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BCE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PSOL/PA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B17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dep.edmilsonrodrigues@camara.leg.br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A44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3215-5301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27C7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301 - Anexo IV – Câmara dos Deputados</w:t>
            </w:r>
          </w:p>
        </w:tc>
      </w:tr>
      <w:tr w:rsidR="001B17ED" w:rsidRPr="001B17ED" w14:paraId="6F4BF7C2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0A5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5AED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Eduardo Pereira Da Costa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3B5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Eduardo Costa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912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PTB/PA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EBF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dep.eduardocosta@camara.leg.br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447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3215-5286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9CB0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286 - Anexo III – Câmara dos Deputados</w:t>
            </w:r>
          </w:p>
        </w:tc>
      </w:tr>
      <w:tr w:rsidR="001B17ED" w:rsidRPr="001B17ED" w14:paraId="2DA1662F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C164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32A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Elcione</w:t>
            </w:r>
            <w:proofErr w:type="spellEnd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Therezinha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Zahluth</w:t>
            </w:r>
            <w:proofErr w:type="spellEnd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Barbalho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8A4C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Elcione</w:t>
            </w:r>
            <w:proofErr w:type="spellEnd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Barbalho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8C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MDB/PA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532F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dep.elcionebarbalho@camara.leg.br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59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3215-5206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4837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206 - Anexo IV – Câmara dos Deputados</w:t>
            </w:r>
          </w:p>
        </w:tc>
      </w:tr>
      <w:tr w:rsidR="001B17ED" w:rsidRPr="001B17ED" w14:paraId="061AAFFD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EAC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7AC6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Helio</w:t>
            </w:r>
            <w:proofErr w:type="spellEnd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Leite Da Silva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F28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Hélio Leite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A41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DEM/PA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28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dep.helioleite@camara.leg.br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32D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3215-5930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1044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930 - Anexo IV – Câmara dos Deputados</w:t>
            </w:r>
          </w:p>
        </w:tc>
      </w:tr>
      <w:tr w:rsidR="001B17ED" w:rsidRPr="001B17ED" w14:paraId="2E8B808C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21A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D11E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Joaquim Passarinho Pinto De Souza Porto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252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Joaquim Passarinho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CD9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PSD/PA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E8D4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dep.joaquimpassarinho@camara.leg.br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F81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3215-5334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5390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334 - Anexo IV – Câmara dos Deputados</w:t>
            </w:r>
          </w:p>
        </w:tc>
      </w:tr>
      <w:tr w:rsidR="001B17ED" w:rsidRPr="001B17ED" w14:paraId="61765F5D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4E68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B391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Benito Priante Júnior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759B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Priante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6A11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MDB/PA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CED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dep.josepriante@camara.leg.br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DE93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3215-5752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B0E6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752 - Anexo IV – Câmara dos Deputados</w:t>
            </w:r>
          </w:p>
        </w:tc>
      </w:tr>
      <w:tr w:rsidR="001B17ED" w:rsidRPr="001B17ED" w14:paraId="423142E4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DB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CA50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Ferrari Júnior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259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Júnior Ferrari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8F4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PSD/PA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0D7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dep.juniorferrari@camara.leg.br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FBDF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3215-5919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86F4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Gabinete 919 - Anexo IV </w:t>
            </w:r>
            <w:proofErr w:type="gram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–  Câmara</w:t>
            </w:r>
            <w:proofErr w:type="gramEnd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dos Deputados</w:t>
            </w:r>
          </w:p>
        </w:tc>
      </w:tr>
      <w:tr w:rsidR="001B17ED" w:rsidRPr="001B17ED" w14:paraId="7A101A29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EF3B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9270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Nilson Pinto De Oliveira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8AA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Nilson Pinto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432B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PSDB/PA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74B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dep.nilsonpinto@camara.leg.br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76A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3215-5527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6FF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527 - Anexo IV – Câmara dos Deputados</w:t>
            </w:r>
          </w:p>
        </w:tc>
      </w:tr>
      <w:tr w:rsidR="001B17ED" w:rsidRPr="001B17ED" w14:paraId="5ED6A832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BD1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83C1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Olival Henrique Marques De Souza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735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Olival Marques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47A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DEM/PA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59D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dep.olivalmarques@camara.leg.br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38DC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3215-5382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31F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382 - Anexo III – Câmara dos Deputados</w:t>
            </w:r>
          </w:p>
        </w:tc>
      </w:tr>
      <w:tr w:rsidR="001B17ED" w:rsidRPr="001B17ED" w14:paraId="06C89006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17E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BE3A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Paulo Eduardo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Maestri</w:t>
            </w:r>
            <w:proofErr w:type="spellEnd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Bengtson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8FDC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Paulo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Bengtson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E2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PTB/PA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8E5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dep.paulobengtson@camara.leg.br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B55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3215-5505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94C1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505 - Anexo IV – Câmara dos Deputados</w:t>
            </w:r>
          </w:p>
        </w:tc>
      </w:tr>
      <w:tr w:rsidR="001B17ED" w:rsidRPr="001B17ED" w14:paraId="1DC81C81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FCD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8298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Wagner Bach Martins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EDC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Vavá Martins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FCB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REPUBLICANOS/PA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75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dep.vavamartins@camara.leg.br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8D9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3215-5901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32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901 - Anexo IV – Câmara dos Deputados</w:t>
            </w:r>
          </w:p>
        </w:tc>
      </w:tr>
      <w:tr w:rsidR="001B17ED" w:rsidRPr="001B17ED" w14:paraId="3BF5A56A" w14:textId="77777777" w:rsidTr="001B17ED">
        <w:trPr>
          <w:trHeight w:val="600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A4354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SENADORES FEDERAIS DO PARÁ</w:t>
            </w:r>
          </w:p>
        </w:tc>
      </w:tr>
      <w:tr w:rsidR="001B17ED" w:rsidRPr="001B17ED" w14:paraId="035C6A2B" w14:textId="77777777" w:rsidTr="001B17ED">
        <w:trPr>
          <w:trHeight w:val="60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9A5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E1D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COMPLETO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4C8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POLÍTICO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92D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PARTIDO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F3A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CONTATO</w:t>
            </w:r>
          </w:p>
        </w:tc>
      </w:tr>
      <w:tr w:rsidR="001B17ED" w:rsidRPr="001B17ED" w14:paraId="2227F212" w14:textId="77777777" w:rsidTr="001B17ED">
        <w:trPr>
          <w:trHeight w:val="6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9EB5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4A3D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E0C0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F061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8FC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E-MAIL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DA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TELEFONE GABINETE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9864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GABINETE</w:t>
            </w:r>
          </w:p>
        </w:tc>
      </w:tr>
      <w:tr w:rsidR="001B17ED" w:rsidRPr="001B17ED" w14:paraId="0957099C" w14:textId="77777777" w:rsidTr="001B17ED">
        <w:trPr>
          <w:trHeight w:val="120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69C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65A4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Jader Fontenelle Barbalho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16C7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Jader Barbalho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8DBD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MDB/PA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3D0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sen.jaderbarbalho@senado.leg.br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70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3303-9831 / 9827 / 9832/ 9828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616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Senado Federal Anexo 1 2º Pavimento</w:t>
            </w:r>
          </w:p>
        </w:tc>
      </w:tr>
      <w:tr w:rsidR="001B17ED" w:rsidRPr="001B17ED" w14:paraId="65359DBE" w14:textId="77777777" w:rsidTr="001B17ED">
        <w:trPr>
          <w:trHeight w:val="12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60F0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CB07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9E7C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FE2D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B307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F39B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2F8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Gaspar Viana, 773. Reduto, Belém/PA – CEP:66053-090</w:t>
            </w:r>
          </w:p>
        </w:tc>
      </w:tr>
      <w:tr w:rsidR="001B17ED" w:rsidRPr="001B17ED" w14:paraId="4ACAD34D" w14:textId="77777777" w:rsidTr="001B17ED">
        <w:trPr>
          <w:trHeight w:val="120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6F58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5D5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Roberto Galvão da Rocha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61F8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Rocha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23A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PT/PA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F50F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sen.paulorocha@senado.leg.br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405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3303-3800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98EE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Senado Federal Anexo 2 Ala Teotônio Vilela Gabinete 08</w:t>
            </w:r>
          </w:p>
        </w:tc>
      </w:tr>
      <w:tr w:rsidR="001B17ED" w:rsidRPr="001B17ED" w14:paraId="1185E46F" w14:textId="77777777" w:rsidTr="001B17ED">
        <w:trPr>
          <w:trHeight w:val="12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1FF1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3AC3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3F5A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4AEC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F083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B4F1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C34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Avenida Generalíssimo Deodoro, 106.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Umaziral</w:t>
            </w:r>
            <w:proofErr w:type="spellEnd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 Belém/PA – CEP:66055-240</w:t>
            </w:r>
          </w:p>
        </w:tc>
      </w:tr>
      <w:tr w:rsidR="001B17ED" w:rsidRPr="001B17ED" w14:paraId="4BB2BF74" w14:textId="77777777" w:rsidTr="001B17ED">
        <w:trPr>
          <w:trHeight w:val="120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E7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A721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da Cruz Marinho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D0D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Zequinha Marinho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12E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PSC/PA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12F1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sen.zequinhamarinho@senado.leg.br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67FD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3303-6623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36D8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Senado Federal Anexo 2 Ala Teotônio Vilela Gabinete 18</w:t>
            </w:r>
          </w:p>
        </w:tc>
      </w:tr>
      <w:tr w:rsidR="001B17ED" w:rsidRPr="001B17ED" w14:paraId="00B80C2E" w14:textId="77777777" w:rsidTr="001B17ED">
        <w:trPr>
          <w:trHeight w:val="12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ADD1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FB3F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954C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76A6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A9D4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F699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F11E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Avenida Rômulo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Maiorana</w:t>
            </w:r>
            <w:proofErr w:type="spellEnd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, 700. Ed.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Vitta</w:t>
            </w:r>
            <w:proofErr w:type="spellEnd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Office, Salas 1104 E 1105. Marco, Belém/PA – CEP:66040-036</w:t>
            </w:r>
          </w:p>
        </w:tc>
      </w:tr>
      <w:tr w:rsidR="001B17ED" w:rsidRPr="001B17ED" w14:paraId="3EF1A92E" w14:textId="77777777" w:rsidTr="001B17ED">
        <w:trPr>
          <w:trHeight w:val="600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7F2FD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PARLAMENTARES DO AMAPÁ</w:t>
            </w:r>
          </w:p>
        </w:tc>
      </w:tr>
      <w:tr w:rsidR="001B17ED" w:rsidRPr="001B17ED" w14:paraId="4C0EB97B" w14:textId="77777777" w:rsidTr="001B17ED">
        <w:trPr>
          <w:trHeight w:val="600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423D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Deputados Federais do Amapá</w:t>
            </w:r>
          </w:p>
        </w:tc>
      </w:tr>
      <w:tr w:rsidR="001B17ED" w:rsidRPr="001B17ED" w14:paraId="4E4F386D" w14:textId="77777777" w:rsidTr="001B17ED">
        <w:trPr>
          <w:trHeight w:val="60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722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6303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29D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POLÍTICO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8024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PARTIDO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6F1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CONTATO</w:t>
            </w:r>
          </w:p>
        </w:tc>
      </w:tr>
      <w:tr w:rsidR="001B17ED" w:rsidRPr="001B17ED" w14:paraId="5C071DB2" w14:textId="77777777" w:rsidTr="001B17ED">
        <w:trPr>
          <w:trHeight w:val="6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955F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4D4F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8379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A681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6BEB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E-MAIL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F408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TELEFONE GABINETE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B2B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GABINETE</w:t>
            </w:r>
          </w:p>
        </w:tc>
      </w:tr>
      <w:tr w:rsidR="001B17ED" w:rsidRPr="001B17ED" w14:paraId="7EE1A5AA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170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0C99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Acácio Da Silva Favacho Neto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533B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Acácio Favacho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A57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PROS/AP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DEC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dep.acaciofavacho@camara.leg.br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97F7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3215-5284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BB7D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284 - Anexo III - Câmara dos Deputados</w:t>
            </w:r>
          </w:p>
        </w:tc>
      </w:tr>
      <w:tr w:rsidR="001B17ED" w:rsidRPr="001B17ED" w14:paraId="73B1B795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635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FE4D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Aline Paranhos Varonil Gurgel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D50C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Gurgel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F79E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REPUBLICANOS/AP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C1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dep.alinegurgel@camara.leg.br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D1A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3215-5342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0D6C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342 - Anexo IV - Câmara dos Deputados</w:t>
            </w:r>
          </w:p>
        </w:tc>
      </w:tr>
      <w:tr w:rsidR="001B17ED" w:rsidRPr="001B17ED" w14:paraId="158CAEFD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B6AF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C40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Andre</w:t>
            </w:r>
            <w:proofErr w:type="spellEnd"/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Dos Santos </w:t>
            </w:r>
            <w:proofErr w:type="spellStart"/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Abdon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C154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André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Abdon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7154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PP/AP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E1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dep.andreabdon@camara.leg.br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0538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3215-5831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EA8B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831 - Anexo IV - Câmara dos Deputados</w:t>
            </w:r>
          </w:p>
        </w:tc>
      </w:tr>
      <w:tr w:rsidR="001B17ED" w:rsidRPr="001B17ED" w14:paraId="31AC1227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73E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0C5E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Carlos Camilo Góes Capiberibe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39A1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Camilo Capiberibe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BA4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PSB/AP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A84E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dep.camilocapiberibe@camara.leg.br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9DDE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3215-5209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05D9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209 - Anexo IV - Câmara dos Deputados</w:t>
            </w:r>
          </w:p>
        </w:tc>
      </w:tr>
      <w:tr w:rsidR="001B17ED" w:rsidRPr="001B17ED" w14:paraId="5B63131F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1E1D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FE00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Leda Maria </w:t>
            </w:r>
            <w:proofErr w:type="spellStart"/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Sadala</w:t>
            </w:r>
            <w:proofErr w:type="spellEnd"/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Brito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1A1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Leda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Sadala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F6BD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Avante/AP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6E1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dep.ledasadala@camara.leg.br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B32F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3215-5611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06E3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611 - Anexo IV - Câmara dos Deputados</w:t>
            </w:r>
          </w:p>
        </w:tc>
      </w:tr>
      <w:tr w:rsidR="001B17ED" w:rsidRPr="001B17ED" w14:paraId="416974FE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26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2FE9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Luiz Carlos Gomes Dos Santos Junior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BF5C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Carlos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025D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PSDB/PA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90BD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dep.luizcarlos@camara.leg.br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6C51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3215-5512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281C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512 - Anexo IV - Câmara dos Deputados</w:t>
            </w:r>
          </w:p>
        </w:tc>
      </w:tr>
      <w:tr w:rsidR="001B17ED" w:rsidRPr="001B17ED" w14:paraId="1222C203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FE4E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B7F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Marcivania</w:t>
            </w:r>
            <w:proofErr w:type="spellEnd"/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Do Socorro Da Rocha </w:t>
            </w:r>
            <w:proofErr w:type="spellStart"/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Flexa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C3B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Professora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Marcivania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0F63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PCdoB/AP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FC84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dep.professoramarcivania@camara.leg.br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2C9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3215-5338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987C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338 - Anexo IV - Câmara dos Deputados</w:t>
            </w:r>
          </w:p>
        </w:tc>
      </w:tr>
      <w:tr w:rsidR="001B17ED" w:rsidRPr="001B17ED" w14:paraId="07ED3401" w14:textId="77777777" w:rsidTr="001B17ED">
        <w:trPr>
          <w:trHeight w:val="12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B55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E887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Vinicius De Azevedo Gurgel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3F7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Gurgel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6E9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PL/AP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C54B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dep.viniciusgurgel@camara.leg.br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7C54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3215-5852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7130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Gabinete 852 - Anexo IV - Câmara dos Deputados</w:t>
            </w:r>
          </w:p>
        </w:tc>
      </w:tr>
      <w:tr w:rsidR="001B17ED" w:rsidRPr="001B17ED" w14:paraId="7BA9F308" w14:textId="77777777" w:rsidTr="001B17ED">
        <w:trPr>
          <w:trHeight w:val="600"/>
        </w:trPr>
        <w:tc>
          <w:tcPr>
            <w:tcW w:w="10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0BDB1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Senadores Federais do Amapá</w:t>
            </w:r>
          </w:p>
        </w:tc>
      </w:tr>
      <w:tr w:rsidR="001B17ED" w:rsidRPr="001B17ED" w14:paraId="08469692" w14:textId="77777777" w:rsidTr="001B17ED">
        <w:trPr>
          <w:trHeight w:val="60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81E7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4877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D5D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POLÍTICO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7D2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PARTIDO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1223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CONTATO</w:t>
            </w:r>
          </w:p>
        </w:tc>
      </w:tr>
      <w:tr w:rsidR="001B17ED" w:rsidRPr="001B17ED" w14:paraId="36ED3014" w14:textId="77777777" w:rsidTr="001B17ED">
        <w:trPr>
          <w:trHeight w:val="6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7F4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D5DD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37EE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8B97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E970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E-MAIL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2F67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TELEFONE GABINETE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415B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GABINETE</w:t>
            </w:r>
          </w:p>
        </w:tc>
      </w:tr>
      <w:tr w:rsidR="001B17ED" w:rsidRPr="001B17ED" w14:paraId="58717F27" w14:textId="77777777" w:rsidTr="001B17ED">
        <w:trPr>
          <w:trHeight w:val="120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380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FFF7" w14:textId="77777777" w:rsidR="001B17ED" w:rsidRPr="001B17ED" w:rsidRDefault="001B17ED" w:rsidP="003952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David Samuel </w:t>
            </w:r>
            <w:proofErr w:type="spellStart"/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Alcolumbre</w:t>
            </w:r>
            <w:proofErr w:type="spellEnd"/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Tobelem</w:t>
            </w:r>
            <w:proofErr w:type="spellEnd"/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9301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Davi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Alcolumbre</w:t>
            </w:r>
            <w:proofErr w:type="spellEnd"/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52E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DEM/AP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0A9D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sen.davialcolumbre@senado.leg.br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E05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3303-6717 / 6720 / 6722 / 6723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F8AB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Senado Federal Anexo 2 Ala Afonso Arinos Gabinete 10</w:t>
            </w:r>
          </w:p>
        </w:tc>
      </w:tr>
      <w:tr w:rsidR="001B17ED" w:rsidRPr="001B17ED" w14:paraId="09DC3047" w14:textId="77777777" w:rsidTr="001B17ED">
        <w:trPr>
          <w:trHeight w:val="12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F381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6AC3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9EF2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772A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6A83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FEC8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F44F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Professor Tostes, 2822. Buritizal, Macapá/AP - CEP:68892-902</w:t>
            </w:r>
          </w:p>
        </w:tc>
      </w:tr>
      <w:tr w:rsidR="001B17ED" w:rsidRPr="001B17ED" w14:paraId="134AC8F0" w14:textId="77777777" w:rsidTr="001B17ED">
        <w:trPr>
          <w:trHeight w:val="120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C266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9C26" w14:textId="77777777" w:rsidR="001B17ED" w:rsidRPr="001B17ED" w:rsidRDefault="001B17ED" w:rsidP="003952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Luiz Cantuária Barreto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1029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Barreto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AAC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PSD/PA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120B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sen.lucasbarreto@senado.leg.br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1EF7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3303-4851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C406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Senado Federal Anexo 2 Ala Afonso Arinos Gabinete 02</w:t>
            </w:r>
          </w:p>
        </w:tc>
      </w:tr>
      <w:tr w:rsidR="001B17ED" w:rsidRPr="001B17ED" w14:paraId="06274DD2" w14:textId="77777777" w:rsidTr="001B17ED">
        <w:trPr>
          <w:trHeight w:val="12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5FDA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FEAB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C31C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CC9C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426E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53EC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5608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Avenida Equatorial, 2265. Jardim Marco Zero, Macapá/AP. CEP:68903-361</w:t>
            </w:r>
          </w:p>
        </w:tc>
      </w:tr>
      <w:tr w:rsidR="001B17ED" w:rsidRPr="001B17ED" w14:paraId="7819BC54" w14:textId="77777777" w:rsidTr="001B17ED">
        <w:trPr>
          <w:trHeight w:val="120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2DC2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355B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Randolph </w:t>
            </w:r>
            <w:proofErr w:type="spellStart"/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Frederich</w:t>
            </w:r>
            <w:proofErr w:type="spellEnd"/>
            <w:r w:rsidRPr="001B1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Rodrigues Alves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C1A5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Randolfe</w:t>
            </w:r>
            <w:proofErr w:type="spellEnd"/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Rodrigues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ABC3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REDE/AP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22FE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sen.randolferodrigues@senado.leg.br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4B3A" w14:textId="77777777" w:rsidR="001B17ED" w:rsidRPr="001B17ED" w:rsidRDefault="001B17ED" w:rsidP="00395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(61) 3303-6777 / 6568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F1EB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Senado Federal Anexo 1 – 9º Pavimento</w:t>
            </w:r>
          </w:p>
        </w:tc>
      </w:tr>
      <w:tr w:rsidR="001B17ED" w:rsidRPr="001B17ED" w14:paraId="26701C31" w14:textId="77777777" w:rsidTr="001B17ED">
        <w:trPr>
          <w:trHeight w:val="78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DB61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CB44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BDEE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1F37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4CF5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33E4" w14:textId="77777777" w:rsidR="001B17ED" w:rsidRP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48C0" w14:textId="77777777" w:rsidR="001B17ED" w:rsidRDefault="001B17ED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B1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Avenida Procópio Rola, 2326. Santa Rita, Macapá/AP. CEP:68901-076</w:t>
            </w:r>
          </w:p>
          <w:p w14:paraId="7EF55FFB" w14:textId="66FFA163" w:rsidR="00E7409F" w:rsidRPr="001B17ED" w:rsidRDefault="00E7409F" w:rsidP="00395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15A5B6C2" w14:textId="77777777" w:rsidR="00C9269D" w:rsidRDefault="00C9269D" w:rsidP="003952A4">
      <w:pPr>
        <w:spacing w:after="0" w:line="240" w:lineRule="auto"/>
      </w:pPr>
    </w:p>
    <w:sectPr w:rsidR="00C92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ED"/>
    <w:rsid w:val="001B17ED"/>
    <w:rsid w:val="003952A4"/>
    <w:rsid w:val="00C470C8"/>
    <w:rsid w:val="00C9269D"/>
    <w:rsid w:val="00E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22E2"/>
  <w15:chartTrackingRefBased/>
  <w15:docId w15:val="{8C0697FA-4283-41B9-90C9-EA5DE39B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Delson_Comunicação</dc:creator>
  <cp:keywords/>
  <dc:description/>
  <cp:lastModifiedBy>Delson_Comunicação</cp:lastModifiedBy>
  <cp:revision>3</cp:revision>
  <dcterms:created xsi:type="dcterms:W3CDTF">2020-10-08T16:33:00Z</dcterms:created>
  <dcterms:modified xsi:type="dcterms:W3CDTF">2020-10-08T17:15:00Z</dcterms:modified>
</cp:coreProperties>
</file>